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F23" w:rsidRPr="00E3617D" w:rsidRDefault="00E3617D" w:rsidP="00E3617D">
      <w:pPr>
        <w:spacing w:after="0" w:line="240" w:lineRule="auto"/>
        <w:jc w:val="center"/>
        <w:rPr>
          <w:b/>
          <w:sz w:val="24"/>
          <w:szCs w:val="24"/>
        </w:rPr>
      </w:pPr>
      <w:bookmarkStart w:id="0" w:name="_GoBack"/>
      <w:bookmarkEnd w:id="0"/>
      <w:r w:rsidRPr="00E3617D">
        <w:rPr>
          <w:b/>
          <w:sz w:val="24"/>
          <w:szCs w:val="24"/>
        </w:rPr>
        <w:t>FRANCONIA ENERGY COMMITTEE</w:t>
      </w:r>
    </w:p>
    <w:p w:rsidR="00E3617D" w:rsidRPr="00E3617D" w:rsidRDefault="00E3617D" w:rsidP="00E3617D">
      <w:pPr>
        <w:spacing w:after="0" w:line="240" w:lineRule="auto"/>
        <w:jc w:val="center"/>
        <w:rPr>
          <w:b/>
          <w:sz w:val="24"/>
          <w:szCs w:val="24"/>
        </w:rPr>
      </w:pPr>
      <w:r w:rsidRPr="00E3617D">
        <w:rPr>
          <w:b/>
          <w:sz w:val="24"/>
          <w:szCs w:val="24"/>
        </w:rPr>
        <w:t>MINUTES</w:t>
      </w:r>
    </w:p>
    <w:p w:rsidR="00E3617D" w:rsidRDefault="00E3617D" w:rsidP="00E3617D">
      <w:pPr>
        <w:spacing w:after="0" w:line="240" w:lineRule="auto"/>
        <w:jc w:val="center"/>
        <w:rPr>
          <w:b/>
          <w:sz w:val="24"/>
          <w:szCs w:val="24"/>
        </w:rPr>
      </w:pPr>
      <w:r w:rsidRPr="00E3617D">
        <w:rPr>
          <w:b/>
          <w:sz w:val="24"/>
          <w:szCs w:val="24"/>
        </w:rPr>
        <w:t>October 20, 2015</w:t>
      </w:r>
    </w:p>
    <w:p w:rsidR="00E3617D" w:rsidRDefault="00E3617D" w:rsidP="00E3617D">
      <w:pPr>
        <w:spacing w:after="0" w:line="240" w:lineRule="auto"/>
        <w:rPr>
          <w:sz w:val="24"/>
          <w:szCs w:val="24"/>
        </w:rPr>
      </w:pPr>
      <w:r>
        <w:rPr>
          <w:sz w:val="24"/>
          <w:szCs w:val="24"/>
        </w:rPr>
        <w:t xml:space="preserve">In attendance: Bob T, Chip </w:t>
      </w:r>
      <w:r w:rsidR="008B35D3">
        <w:rPr>
          <w:sz w:val="24"/>
          <w:szCs w:val="24"/>
        </w:rPr>
        <w:t>S</w:t>
      </w:r>
      <w:r>
        <w:rPr>
          <w:sz w:val="24"/>
          <w:szCs w:val="24"/>
        </w:rPr>
        <w:t>, Karen F</w:t>
      </w:r>
    </w:p>
    <w:p w:rsidR="00E3617D" w:rsidRDefault="00E3617D" w:rsidP="00E3617D">
      <w:pPr>
        <w:spacing w:after="0" w:line="240" w:lineRule="auto"/>
        <w:rPr>
          <w:sz w:val="24"/>
          <w:szCs w:val="24"/>
        </w:rPr>
      </w:pPr>
    </w:p>
    <w:p w:rsidR="00E3617D" w:rsidRDefault="00E3617D" w:rsidP="00E3617D">
      <w:pPr>
        <w:spacing w:after="0" w:line="240" w:lineRule="auto"/>
        <w:rPr>
          <w:sz w:val="24"/>
          <w:szCs w:val="24"/>
        </w:rPr>
      </w:pPr>
      <w:r w:rsidRPr="00E3617D">
        <w:rPr>
          <w:sz w:val="24"/>
          <w:szCs w:val="24"/>
          <w:u w:val="single"/>
        </w:rPr>
        <w:t>Water Department Building Visit</w:t>
      </w:r>
      <w:r w:rsidR="00886C56">
        <w:rPr>
          <w:sz w:val="24"/>
          <w:szCs w:val="24"/>
          <w:u w:val="single"/>
        </w:rPr>
        <w:t xml:space="preserve"> </w:t>
      </w:r>
      <w:proofErr w:type="gramStart"/>
      <w:r w:rsidR="00886C56">
        <w:rPr>
          <w:sz w:val="24"/>
          <w:szCs w:val="24"/>
          <w:u w:val="single"/>
        </w:rPr>
        <w:t>-</w:t>
      </w:r>
      <w:r w:rsidRPr="00E3617D">
        <w:rPr>
          <w:sz w:val="24"/>
          <w:szCs w:val="24"/>
        </w:rPr>
        <w:t xml:space="preserve">  Bob</w:t>
      </w:r>
      <w:proofErr w:type="gramEnd"/>
      <w:r w:rsidRPr="00E3617D">
        <w:rPr>
          <w:sz w:val="24"/>
          <w:szCs w:val="24"/>
        </w:rPr>
        <w:t xml:space="preserve"> and Chip met Mac, Ray </w:t>
      </w:r>
      <w:r w:rsidR="008B35D3">
        <w:rPr>
          <w:sz w:val="24"/>
          <w:szCs w:val="24"/>
        </w:rPr>
        <w:t xml:space="preserve">P </w:t>
      </w:r>
      <w:r w:rsidRPr="00E3617D">
        <w:rPr>
          <w:sz w:val="24"/>
          <w:szCs w:val="24"/>
        </w:rPr>
        <w:t xml:space="preserve">and the engineer </w:t>
      </w:r>
      <w:r>
        <w:rPr>
          <w:sz w:val="24"/>
          <w:szCs w:val="24"/>
        </w:rPr>
        <w:t>at the Cole Hill/McGowan Hill building.  They inspected the walls, ceiling, and attic and had the following recommendations:</w:t>
      </w:r>
    </w:p>
    <w:p w:rsidR="00E3617D" w:rsidRDefault="00E3617D" w:rsidP="00E3617D">
      <w:pPr>
        <w:pStyle w:val="ListParagraph"/>
        <w:numPr>
          <w:ilvl w:val="0"/>
          <w:numId w:val="1"/>
        </w:numPr>
        <w:spacing w:after="0" w:line="240" w:lineRule="auto"/>
        <w:rPr>
          <w:sz w:val="24"/>
          <w:szCs w:val="24"/>
        </w:rPr>
      </w:pPr>
      <w:r>
        <w:rPr>
          <w:sz w:val="24"/>
          <w:szCs w:val="24"/>
        </w:rPr>
        <w:t xml:space="preserve">The concrete walls are </w:t>
      </w:r>
      <w:proofErr w:type="spellStart"/>
      <w:r>
        <w:rPr>
          <w:sz w:val="24"/>
          <w:szCs w:val="24"/>
        </w:rPr>
        <w:t>uninsulatable</w:t>
      </w:r>
      <w:proofErr w:type="spellEnd"/>
      <w:r>
        <w:rPr>
          <w:sz w:val="24"/>
          <w:szCs w:val="24"/>
        </w:rPr>
        <w:t>;</w:t>
      </w:r>
    </w:p>
    <w:p w:rsidR="00E3617D" w:rsidRDefault="00E3617D" w:rsidP="00E3617D">
      <w:pPr>
        <w:pStyle w:val="ListParagraph"/>
        <w:numPr>
          <w:ilvl w:val="0"/>
          <w:numId w:val="1"/>
        </w:numPr>
        <w:spacing w:after="0" w:line="240" w:lineRule="auto"/>
        <w:rPr>
          <w:sz w:val="24"/>
          <w:szCs w:val="24"/>
        </w:rPr>
      </w:pPr>
      <w:r>
        <w:rPr>
          <w:sz w:val="24"/>
          <w:szCs w:val="24"/>
        </w:rPr>
        <w:t>The attic has R19 insulation and could be sealed with spray foam to get to R30;</w:t>
      </w:r>
    </w:p>
    <w:p w:rsidR="00E3617D" w:rsidRDefault="00E3617D" w:rsidP="00E3617D">
      <w:pPr>
        <w:pStyle w:val="ListParagraph"/>
        <w:numPr>
          <w:ilvl w:val="0"/>
          <w:numId w:val="1"/>
        </w:numPr>
        <w:spacing w:after="0" w:line="240" w:lineRule="auto"/>
        <w:rPr>
          <w:sz w:val="24"/>
          <w:szCs w:val="24"/>
        </w:rPr>
      </w:pPr>
      <w:r>
        <w:rPr>
          <w:sz w:val="24"/>
          <w:szCs w:val="24"/>
        </w:rPr>
        <w:t>Insulate the two panels in the ceiling;</w:t>
      </w:r>
    </w:p>
    <w:p w:rsidR="00E3617D" w:rsidRDefault="00E3617D" w:rsidP="00E3617D">
      <w:pPr>
        <w:pStyle w:val="ListParagraph"/>
        <w:numPr>
          <w:ilvl w:val="0"/>
          <w:numId w:val="1"/>
        </w:numPr>
        <w:spacing w:after="0" w:line="240" w:lineRule="auto"/>
        <w:rPr>
          <w:sz w:val="24"/>
          <w:szCs w:val="24"/>
        </w:rPr>
      </w:pPr>
      <w:r>
        <w:rPr>
          <w:sz w:val="24"/>
          <w:szCs w:val="24"/>
        </w:rPr>
        <w:t>The four vents need to be covered with an insulated box;</w:t>
      </w:r>
    </w:p>
    <w:p w:rsidR="00D50DAD" w:rsidRPr="00D50DAD" w:rsidRDefault="00E3617D" w:rsidP="00D50DAD">
      <w:pPr>
        <w:pStyle w:val="ListParagraph"/>
        <w:numPr>
          <w:ilvl w:val="0"/>
          <w:numId w:val="1"/>
        </w:numPr>
        <w:spacing w:after="0" w:line="240" w:lineRule="auto"/>
        <w:rPr>
          <w:sz w:val="24"/>
          <w:szCs w:val="24"/>
        </w:rPr>
      </w:pPr>
      <w:r>
        <w:rPr>
          <w:sz w:val="24"/>
          <w:szCs w:val="24"/>
        </w:rPr>
        <w:t>A blower door test and an energy audit need to be done.</w:t>
      </w:r>
      <w:r w:rsidR="00D50DAD">
        <w:rPr>
          <w:sz w:val="24"/>
          <w:szCs w:val="24"/>
        </w:rPr>
        <w:t xml:space="preserve"> </w:t>
      </w:r>
    </w:p>
    <w:p w:rsidR="00E3617D" w:rsidRDefault="00D50DAD" w:rsidP="00D50DAD">
      <w:pPr>
        <w:pStyle w:val="ListParagraph"/>
        <w:spacing w:after="0" w:line="240" w:lineRule="auto"/>
        <w:ind w:left="0"/>
        <w:jc w:val="both"/>
        <w:rPr>
          <w:sz w:val="24"/>
          <w:szCs w:val="24"/>
        </w:rPr>
      </w:pPr>
      <w:r>
        <w:rPr>
          <w:sz w:val="24"/>
          <w:szCs w:val="24"/>
        </w:rPr>
        <w:t>Bob and Chip said the department is receptive to make improvements and there are some discretionary funds.  The next step is the energy audit and a proposal.  Bob and Chip said they were fine with donating the labor but want to be reimbursed for materials.  Chip will coordinate with Ray.</w:t>
      </w:r>
      <w:r w:rsidR="00E3617D">
        <w:rPr>
          <w:sz w:val="24"/>
          <w:szCs w:val="24"/>
        </w:rPr>
        <w:t xml:space="preserve"> </w:t>
      </w:r>
      <w:r w:rsidR="00E3617D" w:rsidRPr="00E3617D">
        <w:rPr>
          <w:sz w:val="24"/>
          <w:szCs w:val="24"/>
        </w:rPr>
        <w:t xml:space="preserve"> </w:t>
      </w:r>
    </w:p>
    <w:p w:rsidR="00E8535A" w:rsidRDefault="00E8535A" w:rsidP="00D50DAD">
      <w:pPr>
        <w:pStyle w:val="ListParagraph"/>
        <w:spacing w:after="0" w:line="240" w:lineRule="auto"/>
        <w:ind w:left="0"/>
        <w:jc w:val="both"/>
        <w:rPr>
          <w:sz w:val="24"/>
          <w:szCs w:val="24"/>
        </w:rPr>
      </w:pPr>
    </w:p>
    <w:p w:rsidR="00E8535A" w:rsidRDefault="00E8535A" w:rsidP="00D50DAD">
      <w:pPr>
        <w:pStyle w:val="ListParagraph"/>
        <w:spacing w:after="0" w:line="240" w:lineRule="auto"/>
        <w:ind w:left="0"/>
        <w:jc w:val="both"/>
        <w:rPr>
          <w:sz w:val="24"/>
          <w:szCs w:val="24"/>
        </w:rPr>
      </w:pPr>
      <w:r w:rsidRPr="00E8535A">
        <w:rPr>
          <w:sz w:val="24"/>
          <w:szCs w:val="24"/>
          <w:u w:val="single"/>
        </w:rPr>
        <w:t>Highway Garage</w:t>
      </w:r>
      <w:r>
        <w:rPr>
          <w:sz w:val="24"/>
          <w:szCs w:val="24"/>
        </w:rPr>
        <w:t xml:space="preserve"> – Bob and Chip have not yet inspected but will do so soon.</w:t>
      </w:r>
    </w:p>
    <w:p w:rsidR="00886C56" w:rsidRDefault="00886C56" w:rsidP="00D50DAD">
      <w:pPr>
        <w:pStyle w:val="ListParagraph"/>
        <w:spacing w:after="0" w:line="240" w:lineRule="auto"/>
        <w:ind w:left="0"/>
        <w:jc w:val="both"/>
        <w:rPr>
          <w:sz w:val="24"/>
          <w:szCs w:val="24"/>
        </w:rPr>
      </w:pPr>
    </w:p>
    <w:p w:rsidR="00886C56" w:rsidRDefault="00886C56" w:rsidP="00D50DAD">
      <w:pPr>
        <w:pStyle w:val="ListParagraph"/>
        <w:spacing w:after="0" w:line="240" w:lineRule="auto"/>
        <w:ind w:left="0"/>
        <w:jc w:val="both"/>
        <w:rPr>
          <w:sz w:val="24"/>
          <w:szCs w:val="24"/>
        </w:rPr>
      </w:pPr>
      <w:r w:rsidRPr="00886C56">
        <w:rPr>
          <w:sz w:val="24"/>
          <w:szCs w:val="24"/>
          <w:u w:val="single"/>
        </w:rPr>
        <w:t>Upcoming Reports</w:t>
      </w:r>
      <w:r>
        <w:rPr>
          <w:sz w:val="24"/>
          <w:szCs w:val="24"/>
        </w:rPr>
        <w:t>:</w:t>
      </w:r>
    </w:p>
    <w:p w:rsidR="00886C56" w:rsidRDefault="00886C56" w:rsidP="00886C56">
      <w:pPr>
        <w:pStyle w:val="ListParagraph"/>
        <w:numPr>
          <w:ilvl w:val="0"/>
          <w:numId w:val="2"/>
        </w:numPr>
        <w:spacing w:after="0" w:line="240" w:lineRule="auto"/>
        <w:jc w:val="both"/>
        <w:rPr>
          <w:sz w:val="24"/>
          <w:szCs w:val="24"/>
        </w:rPr>
      </w:pPr>
      <w:r>
        <w:rPr>
          <w:sz w:val="24"/>
          <w:szCs w:val="24"/>
        </w:rPr>
        <w:t xml:space="preserve"> Town Report – Karen has all the electricity and fuel data for all the buildings.  Dave will gather the vehicle fuel usage.  We brainstormed a list of activities to be cited such as: offering suggestions for the new safety services building, getting energy data up on the EPA Portfolio Manager website, participating in the ARET Energy Fair, inspecting the water department and highway garage buildings, research on the streetlight </w:t>
      </w:r>
      <w:proofErr w:type="spellStart"/>
      <w:r>
        <w:rPr>
          <w:sz w:val="24"/>
          <w:szCs w:val="24"/>
        </w:rPr>
        <w:t>relamping</w:t>
      </w:r>
      <w:proofErr w:type="spellEnd"/>
      <w:r>
        <w:rPr>
          <w:sz w:val="24"/>
          <w:szCs w:val="24"/>
        </w:rPr>
        <w:t xml:space="preserve">, assisting with the library conversion to </w:t>
      </w:r>
      <w:r w:rsidR="00BA7024">
        <w:rPr>
          <w:sz w:val="24"/>
          <w:szCs w:val="24"/>
        </w:rPr>
        <w:t xml:space="preserve">a pellet furnace, work with ARET on a proposed Profile School solar installation.  Karen will review past minutes to check for a more complete list.  There should also be a paragraph about the committee’s focus for next year:  Energy Chapter for the Master Plan, a plan to </w:t>
      </w:r>
      <w:proofErr w:type="spellStart"/>
      <w:r w:rsidR="00BA7024">
        <w:rPr>
          <w:sz w:val="24"/>
          <w:szCs w:val="24"/>
        </w:rPr>
        <w:t>relamp</w:t>
      </w:r>
      <w:proofErr w:type="spellEnd"/>
      <w:r w:rsidR="00BA7024">
        <w:rPr>
          <w:sz w:val="24"/>
          <w:szCs w:val="24"/>
        </w:rPr>
        <w:t xml:space="preserve"> the streetlights, target efficiencies for the Water Dept and Highway Garage, an energy efficiency education pamphlet, assist with the Solarize campaign.</w:t>
      </w:r>
    </w:p>
    <w:p w:rsidR="00BA7024" w:rsidRDefault="00BA7024" w:rsidP="00886C56">
      <w:pPr>
        <w:pStyle w:val="ListParagraph"/>
        <w:numPr>
          <w:ilvl w:val="0"/>
          <w:numId w:val="2"/>
        </w:numPr>
        <w:spacing w:after="0" w:line="240" w:lineRule="auto"/>
        <w:jc w:val="both"/>
        <w:rPr>
          <w:sz w:val="24"/>
          <w:szCs w:val="24"/>
        </w:rPr>
      </w:pPr>
      <w:r>
        <w:rPr>
          <w:sz w:val="24"/>
          <w:szCs w:val="24"/>
        </w:rPr>
        <w:t>Master Plan – We read through Fitz’s “Basic Outline” and Karen read her suggestions.  We agreed to spend more time researching other town’s chapters on this during the next month.</w:t>
      </w:r>
    </w:p>
    <w:p w:rsidR="009009BD" w:rsidRDefault="009009BD" w:rsidP="009009BD">
      <w:pPr>
        <w:spacing w:after="0" w:line="240" w:lineRule="auto"/>
        <w:jc w:val="both"/>
        <w:rPr>
          <w:sz w:val="24"/>
          <w:szCs w:val="24"/>
        </w:rPr>
      </w:pPr>
    </w:p>
    <w:p w:rsidR="006B46A4" w:rsidRDefault="009009BD" w:rsidP="009009BD">
      <w:pPr>
        <w:spacing w:after="0" w:line="240" w:lineRule="auto"/>
        <w:jc w:val="both"/>
        <w:rPr>
          <w:sz w:val="24"/>
          <w:szCs w:val="24"/>
        </w:rPr>
      </w:pPr>
      <w:r w:rsidRPr="009009BD">
        <w:rPr>
          <w:sz w:val="24"/>
          <w:szCs w:val="24"/>
          <w:u w:val="single"/>
        </w:rPr>
        <w:t>Streetlights</w:t>
      </w:r>
      <w:r>
        <w:rPr>
          <w:sz w:val="24"/>
          <w:szCs w:val="24"/>
        </w:rPr>
        <w:t xml:space="preserve"> </w:t>
      </w:r>
      <w:r w:rsidR="00CE4AAA">
        <w:rPr>
          <w:sz w:val="24"/>
          <w:szCs w:val="24"/>
        </w:rPr>
        <w:t>– Dave – you were missed!  No additional info at the time.</w:t>
      </w:r>
    </w:p>
    <w:p w:rsidR="006B46A4" w:rsidRDefault="006B46A4" w:rsidP="009009BD">
      <w:pPr>
        <w:spacing w:after="0" w:line="240" w:lineRule="auto"/>
        <w:jc w:val="both"/>
        <w:rPr>
          <w:sz w:val="24"/>
          <w:szCs w:val="24"/>
        </w:rPr>
      </w:pPr>
    </w:p>
    <w:p w:rsidR="006B46A4" w:rsidRDefault="006B46A4" w:rsidP="009009BD">
      <w:pPr>
        <w:spacing w:after="0" w:line="240" w:lineRule="auto"/>
        <w:jc w:val="both"/>
        <w:rPr>
          <w:sz w:val="24"/>
          <w:szCs w:val="24"/>
        </w:rPr>
      </w:pPr>
      <w:r w:rsidRPr="006B46A4">
        <w:rPr>
          <w:sz w:val="24"/>
          <w:szCs w:val="24"/>
          <w:u w:val="single"/>
        </w:rPr>
        <w:t>Solarize Campaign</w:t>
      </w:r>
      <w:r>
        <w:rPr>
          <w:sz w:val="24"/>
          <w:szCs w:val="24"/>
        </w:rPr>
        <w:t xml:space="preserve"> – Chip is on the contractor pod</w:t>
      </w:r>
      <w:r w:rsidR="008B35D3">
        <w:rPr>
          <w:sz w:val="24"/>
          <w:szCs w:val="24"/>
        </w:rPr>
        <w:t>, and the RFP template is</w:t>
      </w:r>
      <w:r>
        <w:rPr>
          <w:sz w:val="24"/>
          <w:szCs w:val="24"/>
        </w:rPr>
        <w:t xml:space="preserve"> on the ARET website.  There is a contractor meeting on Wed Oct 28 at 4pm at the Bethlehem Library.  Eight or nine contractors have been notified, two or three will be interviewed; and one will be chosen.  Launch is schedule for Jan</w:t>
      </w:r>
      <w:r w:rsidR="008B35D3">
        <w:rPr>
          <w:sz w:val="24"/>
          <w:szCs w:val="24"/>
        </w:rPr>
        <w:t xml:space="preserve"> </w:t>
      </w:r>
      <w:r>
        <w:rPr>
          <w:sz w:val="24"/>
          <w:szCs w:val="24"/>
        </w:rPr>
        <w:t>17.  The marketing pod is working on a promotional plan.</w:t>
      </w:r>
    </w:p>
    <w:p w:rsidR="006B46A4" w:rsidRDefault="006B46A4" w:rsidP="009009BD">
      <w:pPr>
        <w:spacing w:after="0" w:line="240" w:lineRule="auto"/>
        <w:jc w:val="both"/>
        <w:rPr>
          <w:sz w:val="24"/>
          <w:szCs w:val="24"/>
        </w:rPr>
      </w:pPr>
    </w:p>
    <w:p w:rsidR="006B46A4" w:rsidRDefault="006B46A4" w:rsidP="009009BD">
      <w:pPr>
        <w:spacing w:after="0" w:line="240" w:lineRule="auto"/>
        <w:jc w:val="both"/>
        <w:rPr>
          <w:sz w:val="24"/>
          <w:szCs w:val="24"/>
        </w:rPr>
      </w:pPr>
      <w:r w:rsidRPr="006B46A4">
        <w:rPr>
          <w:sz w:val="24"/>
          <w:szCs w:val="24"/>
          <w:u w:val="single"/>
        </w:rPr>
        <w:t>Profile School</w:t>
      </w:r>
      <w:r>
        <w:rPr>
          <w:sz w:val="24"/>
          <w:szCs w:val="24"/>
        </w:rPr>
        <w:t xml:space="preserve"> – The board is still considering but time is draining away.</w:t>
      </w:r>
    </w:p>
    <w:p w:rsidR="006B46A4" w:rsidRDefault="006B46A4" w:rsidP="009009BD">
      <w:pPr>
        <w:spacing w:after="0" w:line="240" w:lineRule="auto"/>
        <w:jc w:val="both"/>
        <w:rPr>
          <w:sz w:val="24"/>
          <w:szCs w:val="24"/>
        </w:rPr>
      </w:pPr>
    </w:p>
    <w:p w:rsidR="006B46A4" w:rsidRDefault="006B46A4" w:rsidP="009009BD">
      <w:pPr>
        <w:spacing w:after="0" w:line="240" w:lineRule="auto"/>
        <w:jc w:val="both"/>
        <w:rPr>
          <w:sz w:val="24"/>
          <w:szCs w:val="24"/>
        </w:rPr>
      </w:pPr>
      <w:r w:rsidRPr="006B46A4">
        <w:rPr>
          <w:sz w:val="24"/>
          <w:szCs w:val="24"/>
          <w:u w:val="single"/>
        </w:rPr>
        <w:t>New Business</w:t>
      </w:r>
      <w:r>
        <w:rPr>
          <w:sz w:val="24"/>
          <w:szCs w:val="24"/>
        </w:rPr>
        <w:t>:</w:t>
      </w:r>
    </w:p>
    <w:p w:rsidR="006B46A4" w:rsidRDefault="006B46A4" w:rsidP="006B46A4">
      <w:pPr>
        <w:pStyle w:val="ListParagraph"/>
        <w:numPr>
          <w:ilvl w:val="0"/>
          <w:numId w:val="3"/>
        </w:numPr>
        <w:spacing w:after="0" w:line="240" w:lineRule="auto"/>
        <w:jc w:val="both"/>
        <w:rPr>
          <w:sz w:val="24"/>
          <w:szCs w:val="24"/>
        </w:rPr>
      </w:pPr>
      <w:r>
        <w:rPr>
          <w:sz w:val="24"/>
          <w:szCs w:val="24"/>
        </w:rPr>
        <w:t xml:space="preserve"> Chip is eager to develop a web page with energy efficiency information and include financing resources.  We all like the idea and will begin to pull together a draft.</w:t>
      </w:r>
    </w:p>
    <w:p w:rsidR="006B46A4" w:rsidRDefault="006B46A4" w:rsidP="006B46A4">
      <w:pPr>
        <w:pStyle w:val="ListParagraph"/>
        <w:numPr>
          <w:ilvl w:val="0"/>
          <w:numId w:val="3"/>
        </w:numPr>
        <w:spacing w:after="0" w:line="240" w:lineRule="auto"/>
        <w:jc w:val="both"/>
        <w:rPr>
          <w:sz w:val="24"/>
          <w:szCs w:val="24"/>
        </w:rPr>
      </w:pPr>
      <w:r>
        <w:rPr>
          <w:sz w:val="24"/>
          <w:szCs w:val="24"/>
        </w:rPr>
        <w:t xml:space="preserve">Library Open House </w:t>
      </w:r>
      <w:r w:rsidR="008B35D3">
        <w:rPr>
          <w:sz w:val="24"/>
          <w:szCs w:val="24"/>
        </w:rPr>
        <w:t xml:space="preserve">to show off the new pellet furnace </w:t>
      </w:r>
      <w:r>
        <w:rPr>
          <w:sz w:val="24"/>
          <w:szCs w:val="24"/>
        </w:rPr>
        <w:t>is on Oct 22 from 4-5 pm.</w:t>
      </w:r>
    </w:p>
    <w:p w:rsidR="006B46A4" w:rsidRDefault="006B46A4" w:rsidP="006B46A4">
      <w:pPr>
        <w:spacing w:after="0" w:line="240" w:lineRule="auto"/>
        <w:jc w:val="both"/>
        <w:rPr>
          <w:sz w:val="24"/>
          <w:szCs w:val="24"/>
        </w:rPr>
      </w:pPr>
    </w:p>
    <w:p w:rsidR="006B46A4" w:rsidRDefault="006B46A4" w:rsidP="006B46A4">
      <w:pPr>
        <w:spacing w:after="0" w:line="240" w:lineRule="auto"/>
        <w:jc w:val="both"/>
        <w:rPr>
          <w:sz w:val="24"/>
          <w:szCs w:val="24"/>
        </w:rPr>
      </w:pPr>
      <w:r>
        <w:rPr>
          <w:sz w:val="24"/>
          <w:szCs w:val="24"/>
        </w:rPr>
        <w:t>Next meeting:  November 17, 4 pm at the Woodsville Bank.  If not available, Bob offered his house again.  All will be notified as we get closer to the date.</w:t>
      </w:r>
    </w:p>
    <w:p w:rsidR="006B46A4" w:rsidRDefault="006B46A4" w:rsidP="006B46A4">
      <w:pPr>
        <w:spacing w:after="0" w:line="240" w:lineRule="auto"/>
        <w:jc w:val="both"/>
        <w:rPr>
          <w:sz w:val="24"/>
          <w:szCs w:val="24"/>
        </w:rPr>
      </w:pPr>
    </w:p>
    <w:p w:rsidR="009009BD" w:rsidRPr="006B46A4" w:rsidRDefault="006B46A4" w:rsidP="006B46A4">
      <w:pPr>
        <w:spacing w:after="0" w:line="240" w:lineRule="auto"/>
        <w:jc w:val="both"/>
        <w:rPr>
          <w:sz w:val="24"/>
          <w:szCs w:val="24"/>
        </w:rPr>
      </w:pPr>
      <w:r>
        <w:rPr>
          <w:sz w:val="24"/>
          <w:szCs w:val="24"/>
        </w:rPr>
        <w:t>The meeting adjourned at 5:30 pm.</w:t>
      </w:r>
      <w:r w:rsidRPr="006B46A4">
        <w:rPr>
          <w:sz w:val="24"/>
          <w:szCs w:val="24"/>
        </w:rPr>
        <w:t xml:space="preserve"> </w:t>
      </w:r>
      <w:r w:rsidR="009009BD" w:rsidRPr="006B46A4">
        <w:rPr>
          <w:sz w:val="24"/>
          <w:szCs w:val="24"/>
        </w:rPr>
        <w:t xml:space="preserve"> </w:t>
      </w:r>
    </w:p>
    <w:sectPr w:rsidR="009009BD" w:rsidRPr="006B46A4" w:rsidSect="007C463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630D9"/>
    <w:multiLevelType w:val="hybridMultilevel"/>
    <w:tmpl w:val="2DE62E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800B9E"/>
    <w:multiLevelType w:val="hybridMultilevel"/>
    <w:tmpl w:val="2D823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AE3673"/>
    <w:multiLevelType w:val="hybridMultilevel"/>
    <w:tmpl w:val="083C4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8B45F8"/>
    <w:rsid w:val="006B46A4"/>
    <w:rsid w:val="007C4639"/>
    <w:rsid w:val="00886C56"/>
    <w:rsid w:val="008B35D3"/>
    <w:rsid w:val="008B45F8"/>
    <w:rsid w:val="009009BD"/>
    <w:rsid w:val="009E4B8A"/>
    <w:rsid w:val="00BA7024"/>
    <w:rsid w:val="00C86F23"/>
    <w:rsid w:val="00CE4AAA"/>
    <w:rsid w:val="00D50DAD"/>
    <w:rsid w:val="00E3617D"/>
    <w:rsid w:val="00E85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F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1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451</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Foss</dc:creator>
  <cp:lastModifiedBy>Anne</cp:lastModifiedBy>
  <cp:revision>2</cp:revision>
  <dcterms:created xsi:type="dcterms:W3CDTF">2015-11-16T15:28:00Z</dcterms:created>
  <dcterms:modified xsi:type="dcterms:W3CDTF">2015-11-16T15:28:00Z</dcterms:modified>
</cp:coreProperties>
</file>